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65" w:rsidRDefault="00D83965" w:rsidP="00D83965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A35F4A">
        <w:rPr>
          <w:rFonts w:ascii="Times New Roman" w:hAnsi="Times New Roman" w:cs="Times New Roman"/>
          <w:b/>
          <w:sz w:val="24"/>
          <w:u w:val="single"/>
        </w:rPr>
        <w:t>9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A01A26" w:rsidRDefault="00A01A26" w:rsidP="00A01A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с «</w:t>
      </w:r>
      <w:r>
        <w:rPr>
          <w:rFonts w:ascii="Times New Roman" w:hAnsi="Times New Roman" w:cs="Times New Roman"/>
          <w:b/>
          <w:sz w:val="24"/>
        </w:rPr>
        <w:t>26_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__декабря____2022</w:t>
      </w:r>
      <w:r w:rsidRPr="00D83965">
        <w:rPr>
          <w:rFonts w:ascii="Times New Roman" w:hAnsi="Times New Roman" w:cs="Times New Roman"/>
          <w:b/>
          <w:sz w:val="24"/>
        </w:rPr>
        <w:t xml:space="preserve"> г. по «</w:t>
      </w:r>
      <w:r>
        <w:rPr>
          <w:rFonts w:ascii="Times New Roman" w:hAnsi="Times New Roman" w:cs="Times New Roman"/>
          <w:b/>
          <w:sz w:val="24"/>
        </w:rPr>
        <w:t>_30</w:t>
      </w:r>
      <w:proofErr w:type="gramStart"/>
      <w:r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</w:rPr>
        <w:t>_декабря_____2022</w:t>
      </w:r>
      <w:r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Pr="0071006C" w:rsidRDefault="00BA364C" w:rsidP="00A01A26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</w:t>
      </w:r>
      <w:r>
        <w:rPr>
          <w:rFonts w:ascii="Times New Roman" w:hAnsi="Times New Roman" w:cs="Times New Roman"/>
          <w:b/>
          <w:sz w:val="24"/>
        </w:rPr>
        <w:t>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4A3FF4" w:rsidRDefault="00BA364C" w:rsidP="00A01A26">
            <w:pPr>
              <w:pStyle w:val="a6"/>
              <w:spacing w:before="0" w:after="0"/>
              <w:ind w:right="-284"/>
              <w:rPr>
                <w:rFonts w:asciiTheme="minorHAnsi" w:hAnsiTheme="minorHAnsi"/>
                <w:sz w:val="24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4BA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A01A26">
              <w:rPr>
                <w:rFonts w:ascii="Times New Roman" w:hAnsi="Times New Roman"/>
                <w:sz w:val="28"/>
                <w:szCs w:val="28"/>
              </w:rPr>
              <w:t>Колебательные движения. Свободные колебания.</w:t>
            </w:r>
          </w:p>
        </w:tc>
      </w:tr>
      <w:tr w:rsidR="00156D6F" w:rsidRPr="00984AAC" w:rsidTr="00156D6F">
        <w:tc>
          <w:tcPr>
            <w:tcW w:w="3842" w:type="dxa"/>
          </w:tcPr>
          <w:p w:rsidR="00CD0AF0" w:rsidRPr="000634B0" w:rsidRDefault="00A01A26" w:rsidP="00BA364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Прочитать §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2643" w:type="dxa"/>
          </w:tcPr>
          <w:p w:rsidR="00CD0AF0" w:rsidRPr="00D853AA" w:rsidRDefault="00A01A26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</w:t>
            </w:r>
          </w:p>
        </w:tc>
        <w:tc>
          <w:tcPr>
            <w:tcW w:w="1217" w:type="dxa"/>
          </w:tcPr>
          <w:p w:rsidR="00156D6F" w:rsidRDefault="00A01A26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26.12</w:t>
            </w:r>
            <w:r w:rsidR="00A84BA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84BA6" w:rsidRPr="00D853AA" w:rsidRDefault="00A01A26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BA364C" w:rsidRPr="00D853AA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4C" w:rsidRPr="00984AAC" w:rsidTr="00BF096B">
        <w:tc>
          <w:tcPr>
            <w:tcW w:w="15246" w:type="dxa"/>
            <w:gridSpan w:val="7"/>
          </w:tcPr>
          <w:p w:rsidR="00BA364C" w:rsidRPr="00984AAC" w:rsidRDefault="00BA364C" w:rsidP="00A01A2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</w:t>
            </w:r>
            <w:r w:rsidR="001E3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A26">
              <w:rPr>
                <w:rFonts w:ascii="Times New Roman" w:hAnsi="Times New Roman" w:cs="Times New Roman"/>
                <w:sz w:val="28"/>
                <w:szCs w:val="28"/>
              </w:rPr>
              <w:t>Величины, характеризующие колебательное движение.</w:t>
            </w:r>
          </w:p>
        </w:tc>
      </w:tr>
      <w:tr w:rsidR="00A01A26" w:rsidRPr="00984AAC" w:rsidTr="00156D6F">
        <w:tc>
          <w:tcPr>
            <w:tcW w:w="3842" w:type="dxa"/>
          </w:tcPr>
          <w:p w:rsidR="00A01A26" w:rsidRPr="000634B0" w:rsidRDefault="00A01A26" w:rsidP="00A01A2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Прочитать §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2643" w:type="dxa"/>
          </w:tcPr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</w:t>
            </w:r>
          </w:p>
        </w:tc>
        <w:tc>
          <w:tcPr>
            <w:tcW w:w="1217" w:type="dxa"/>
          </w:tcPr>
          <w:p w:rsidR="00A01A26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A01A26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01A26" w:rsidRPr="00984AAC" w:rsidRDefault="00A01A26" w:rsidP="00A0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A6" w:rsidRPr="00984AAC" w:rsidTr="00074610">
        <w:tc>
          <w:tcPr>
            <w:tcW w:w="15246" w:type="dxa"/>
            <w:gridSpan w:val="7"/>
          </w:tcPr>
          <w:p w:rsidR="00A84BA6" w:rsidRPr="00984AAC" w:rsidRDefault="00A84BA6" w:rsidP="00A0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№3 </w:t>
            </w:r>
            <w:r w:rsidR="00A01A2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зависимости периода и частоты свободных колебаний математического маятника»</w:t>
            </w:r>
          </w:p>
        </w:tc>
      </w:tr>
      <w:tr w:rsidR="00A01A26" w:rsidRPr="00984AAC" w:rsidTr="00156D6F">
        <w:tc>
          <w:tcPr>
            <w:tcW w:w="3842" w:type="dxa"/>
          </w:tcPr>
          <w:p w:rsidR="00A01A26" w:rsidRPr="000634B0" w:rsidRDefault="00A01A26" w:rsidP="00A01A26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лабораторную работу.</w:t>
            </w:r>
          </w:p>
        </w:tc>
        <w:tc>
          <w:tcPr>
            <w:tcW w:w="2643" w:type="dxa"/>
          </w:tcPr>
          <w:p w:rsidR="00A01A26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CB2B8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http://sverh-zadacha.ucoz.ru/Virtual_lab/9-3-pendulum.html</w:t>
              </w:r>
            </w:hyperlink>
          </w:p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A01A26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27.12.</w:t>
            </w:r>
          </w:p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A01A26" w:rsidRPr="00D853AA" w:rsidRDefault="00A01A26" w:rsidP="00A01A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A01A26" w:rsidRPr="00984AAC" w:rsidRDefault="00A01A26" w:rsidP="00A0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9381C"/>
    <w:rsid w:val="000F7D76"/>
    <w:rsid w:val="00156D6F"/>
    <w:rsid w:val="0019525E"/>
    <w:rsid w:val="001A03E7"/>
    <w:rsid w:val="001A658B"/>
    <w:rsid w:val="001B3C63"/>
    <w:rsid w:val="001D59F8"/>
    <w:rsid w:val="001E3B40"/>
    <w:rsid w:val="002167CF"/>
    <w:rsid w:val="00253F20"/>
    <w:rsid w:val="003A7B0C"/>
    <w:rsid w:val="003B51C5"/>
    <w:rsid w:val="003C3EE2"/>
    <w:rsid w:val="003C7D96"/>
    <w:rsid w:val="0040302E"/>
    <w:rsid w:val="004A3FF4"/>
    <w:rsid w:val="005535E2"/>
    <w:rsid w:val="00633DE6"/>
    <w:rsid w:val="00652881"/>
    <w:rsid w:val="0071006C"/>
    <w:rsid w:val="00726B03"/>
    <w:rsid w:val="00745651"/>
    <w:rsid w:val="007A69C8"/>
    <w:rsid w:val="00815E9F"/>
    <w:rsid w:val="0087769E"/>
    <w:rsid w:val="00921508"/>
    <w:rsid w:val="00A01A26"/>
    <w:rsid w:val="00A220F5"/>
    <w:rsid w:val="00A35F4A"/>
    <w:rsid w:val="00A84BA6"/>
    <w:rsid w:val="00AC2093"/>
    <w:rsid w:val="00AE0367"/>
    <w:rsid w:val="00BA364C"/>
    <w:rsid w:val="00BB4D53"/>
    <w:rsid w:val="00C435A6"/>
    <w:rsid w:val="00CD0AF0"/>
    <w:rsid w:val="00CE3A8D"/>
    <w:rsid w:val="00D83965"/>
    <w:rsid w:val="00D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3959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3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erh-zadacha.ucoz.ru/Virtual_lab/9-3-pendulum.html" TargetMode="External"/><Relationship Id="rId5" Type="http://schemas.openxmlformats.org/officeDocument/2006/relationships/hyperlink" Target="mailto:fizika.seliva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Dexp</cp:lastModifiedBy>
  <cp:revision>7</cp:revision>
  <dcterms:created xsi:type="dcterms:W3CDTF">2020-11-09T03:37:00Z</dcterms:created>
  <dcterms:modified xsi:type="dcterms:W3CDTF">2022-12-25T11:27:00Z</dcterms:modified>
</cp:coreProperties>
</file>